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8066"/>
      </w:tblGrid>
      <w:tr w:rsidR="00825077" w:rsidTr="00825077">
        <w:tc>
          <w:tcPr>
            <w:tcW w:w="1896" w:type="dxa"/>
          </w:tcPr>
          <w:p w:rsidR="00825077" w:rsidRDefault="00825077" w:rsidP="000B43BD">
            <w:pPr>
              <w:pStyle w:val="a5"/>
              <w:jc w:val="left"/>
              <w:rPr>
                <w:rFonts w:ascii="Arial" w:hAnsi="Arial" w:cs="Arial"/>
              </w:rPr>
            </w:pPr>
            <w:r>
              <w:rPr>
                <w:lang w:eastAsia="ru-RU"/>
              </w:rPr>
              <w:drawing>
                <wp:inline distT="0" distB="0" distL="0" distR="0" wp14:anchorId="163A6424" wp14:editId="59206A3B">
                  <wp:extent cx="1066800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788" cy="111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</w:tcPr>
          <w:p w:rsidR="00825077" w:rsidRDefault="00825077" w:rsidP="00825077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МОСКОВСКОЕ ГОРОДСКОЕ НАУЧНОЕ</w:t>
            </w:r>
          </w:p>
          <w:p w:rsidR="00825077" w:rsidRDefault="00825077" w:rsidP="00825077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ОБЩЕСТВО КАРДИОЛОГОВ</w:t>
            </w:r>
          </w:p>
          <w:p w:rsidR="00825077" w:rsidRDefault="00825077" w:rsidP="0082507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им.  А.Л. Мясникова</w:t>
            </w:r>
          </w:p>
          <w:p w:rsidR="00825077" w:rsidRPr="0023315B" w:rsidRDefault="00825077" w:rsidP="00825077">
            <w:pPr>
              <w:spacing w:after="0"/>
              <w:ind w:left="-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121552,Москва, 3-я Черепковская ул., д. 15а              тел.: </w:t>
            </w:r>
            <w:r w:rsidRPr="0023315B">
              <w:rPr>
                <w:rFonts w:ascii="Arial" w:hAnsi="Arial" w:cs="Arial"/>
                <w:b/>
              </w:rPr>
              <w:t>8(495) 4146</w:t>
            </w:r>
            <w:r w:rsidR="0084376E">
              <w:rPr>
                <w:rFonts w:ascii="Arial" w:hAnsi="Arial" w:cs="Arial"/>
                <w:b/>
              </w:rPr>
              <w:t>612</w:t>
            </w:r>
          </w:p>
          <w:p w:rsidR="00825077" w:rsidRPr="00825077" w:rsidRDefault="00825077" w:rsidP="0084376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</w:t>
            </w:r>
            <w:bookmarkStart w:id="0" w:name="_GoBack"/>
            <w:bookmarkEnd w:id="0"/>
          </w:p>
        </w:tc>
      </w:tr>
    </w:tbl>
    <w:p w:rsidR="003C5E50" w:rsidRDefault="001677EF">
      <w:pPr>
        <w:pStyle w:val="1"/>
      </w:pPr>
      <w:r>
        <w:t>МГНОК  основано в 1963 году проф. А.Л. Мясниковым</w:t>
      </w:r>
    </w:p>
    <w:p w:rsidR="00632902" w:rsidRDefault="001677EF" w:rsidP="006329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Московское городское научное общество кардиологов им. А.Л. М</w:t>
      </w:r>
      <w:r w:rsidR="00611B53">
        <w:rPr>
          <w:rFonts w:ascii="Arial" w:hAnsi="Arial" w:cs="Arial"/>
          <w:sz w:val="24"/>
          <w:szCs w:val="24"/>
        </w:rPr>
        <w:t>ясникова проводит очередное  5</w:t>
      </w:r>
      <w:r w:rsidR="00253DE5">
        <w:rPr>
          <w:rFonts w:ascii="Arial" w:hAnsi="Arial" w:cs="Arial"/>
          <w:sz w:val="24"/>
          <w:szCs w:val="24"/>
        </w:rPr>
        <w:t>3</w:t>
      </w:r>
      <w:r w:rsidR="0025219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-е  заседание в среду, </w:t>
      </w:r>
      <w:r w:rsidR="00D80D28">
        <w:rPr>
          <w:rFonts w:ascii="Arial" w:hAnsi="Arial" w:cs="Arial"/>
          <w:b/>
          <w:sz w:val="24"/>
          <w:szCs w:val="24"/>
        </w:rPr>
        <w:t xml:space="preserve">21 </w:t>
      </w:r>
      <w:r w:rsidR="0025219F">
        <w:rPr>
          <w:rFonts w:ascii="Arial" w:hAnsi="Arial" w:cs="Arial"/>
          <w:b/>
          <w:sz w:val="24"/>
          <w:szCs w:val="24"/>
        </w:rPr>
        <w:t xml:space="preserve">марта </w:t>
      </w:r>
      <w:r w:rsidRPr="00253DE5">
        <w:rPr>
          <w:rFonts w:ascii="Arial" w:hAnsi="Arial" w:cs="Arial"/>
          <w:b/>
          <w:sz w:val="24"/>
          <w:szCs w:val="24"/>
        </w:rPr>
        <w:t>201</w:t>
      </w:r>
      <w:r w:rsidR="0096686A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года в 17.00</w:t>
      </w:r>
    </w:p>
    <w:p w:rsidR="005B030F" w:rsidRDefault="005B030F" w:rsidP="004F21BF">
      <w:pPr>
        <w:jc w:val="center"/>
        <w:rPr>
          <w:rFonts w:ascii="Arial" w:eastAsia="Batang" w:hAnsi="Arial" w:cs="Arial"/>
          <w:b/>
          <w:sz w:val="28"/>
          <w:szCs w:val="24"/>
        </w:rPr>
      </w:pPr>
    </w:p>
    <w:p w:rsidR="007C2AD5" w:rsidRDefault="001677EF" w:rsidP="004F21BF">
      <w:pPr>
        <w:jc w:val="center"/>
        <w:rPr>
          <w:rFonts w:ascii="Arial" w:eastAsia="Batang" w:hAnsi="Arial" w:cs="Arial"/>
          <w:b/>
          <w:sz w:val="28"/>
          <w:szCs w:val="24"/>
        </w:rPr>
      </w:pPr>
      <w:r w:rsidRPr="007C2AD5">
        <w:rPr>
          <w:rFonts w:ascii="Arial" w:eastAsia="Batang" w:hAnsi="Arial" w:cs="Arial"/>
          <w:b/>
          <w:sz w:val="28"/>
          <w:szCs w:val="24"/>
        </w:rPr>
        <w:t>ПОВЕСТКА ЗАСЕДАНИЯ</w:t>
      </w:r>
    </w:p>
    <w:p w:rsidR="00253DE5" w:rsidRDefault="00253DE5" w:rsidP="004F21BF">
      <w:pPr>
        <w:contextualSpacing/>
        <w:jc w:val="center"/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</w:pPr>
    </w:p>
    <w:p w:rsidR="0096686A" w:rsidRDefault="0096686A" w:rsidP="00AC5F47">
      <w:pPr>
        <w:spacing w:line="240" w:lineRule="auto"/>
        <w:contextualSpacing/>
        <w:jc w:val="center"/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</w:pPr>
    </w:p>
    <w:p w:rsidR="0096686A" w:rsidRDefault="0096686A" w:rsidP="004F21BF">
      <w:pPr>
        <w:spacing w:after="0" w:line="240" w:lineRule="auto"/>
        <w:jc w:val="center"/>
        <w:rPr>
          <w:rFonts w:ascii="Arial" w:eastAsia="ヒラギノ角ゴ Pro W3" w:hAnsi="Arial" w:cs="Arial"/>
          <w:b/>
          <w:bCs/>
          <w:noProof w:val="0"/>
          <w:color w:val="000000"/>
          <w:kern w:val="1"/>
          <w:sz w:val="28"/>
          <w:szCs w:val="28"/>
        </w:rPr>
      </w:pPr>
    </w:p>
    <w:p w:rsidR="0025219F" w:rsidRDefault="0025219F" w:rsidP="004F21BF">
      <w:pPr>
        <w:spacing w:after="0" w:line="240" w:lineRule="auto"/>
        <w:jc w:val="center"/>
        <w:rPr>
          <w:rFonts w:ascii="Arial" w:eastAsia="ヒラギノ角ゴ Pro W3" w:hAnsi="Arial" w:cs="Arial"/>
          <w:b/>
          <w:bCs/>
          <w:noProof w:val="0"/>
          <w:color w:val="000000"/>
          <w:kern w:val="1"/>
          <w:sz w:val="28"/>
          <w:szCs w:val="28"/>
        </w:rPr>
      </w:pPr>
    </w:p>
    <w:p w:rsidR="0025219F" w:rsidRDefault="0025219F" w:rsidP="00E1768F">
      <w:pPr>
        <w:spacing w:after="0" w:line="240" w:lineRule="auto"/>
        <w:jc w:val="center"/>
        <w:rPr>
          <w:rFonts w:ascii="Arial" w:eastAsia="ヒラギノ角ゴ Pro W3" w:hAnsi="Arial" w:cs="Arial"/>
          <w:b/>
          <w:bCs/>
          <w:noProof w:val="0"/>
          <w:color w:val="000000"/>
          <w:kern w:val="1"/>
          <w:sz w:val="28"/>
          <w:szCs w:val="28"/>
        </w:rPr>
      </w:pPr>
    </w:p>
    <w:p w:rsidR="00B40CF1" w:rsidRDefault="00B40CF1" w:rsidP="00E1768F">
      <w:pPr>
        <w:spacing w:after="0" w:line="240" w:lineRule="auto"/>
        <w:jc w:val="center"/>
        <w:rPr>
          <w:rFonts w:ascii="Arial" w:eastAsia="ヒラギノ角ゴ Pro W3" w:hAnsi="Arial" w:cs="Arial"/>
          <w:b/>
          <w:bCs/>
          <w:noProof w:val="0"/>
          <w:color w:val="000000"/>
          <w:kern w:val="1"/>
          <w:sz w:val="28"/>
          <w:szCs w:val="28"/>
        </w:rPr>
      </w:pPr>
      <w:r w:rsidRPr="00B40CF1">
        <w:rPr>
          <w:rFonts w:ascii="Arial" w:eastAsia="ヒラギノ角ゴ Pro W3" w:hAnsi="Arial" w:cs="Arial"/>
          <w:b/>
          <w:bCs/>
          <w:noProof w:val="0"/>
          <w:color w:val="000000"/>
          <w:kern w:val="1"/>
          <w:sz w:val="28"/>
          <w:szCs w:val="28"/>
        </w:rPr>
        <w:t>"Гепарин-индуцированная тромбоцитопения в раннем послеоперационном периоде после кардиохирургических вмешательств: 2 клинических случая"</w:t>
      </w:r>
    </w:p>
    <w:p w:rsidR="00E1768F" w:rsidRDefault="00E1768F" w:rsidP="00B40CF1">
      <w:pPr>
        <w:spacing w:after="0" w:line="240" w:lineRule="auto"/>
        <w:jc w:val="center"/>
        <w:rPr>
          <w:rFonts w:ascii="Arial" w:eastAsia="ヒラギノ角ゴ Pro W3" w:hAnsi="Arial" w:cs="Arial"/>
          <w:b/>
          <w:bCs/>
          <w:noProof w:val="0"/>
          <w:color w:val="000000"/>
          <w:kern w:val="1"/>
          <w:sz w:val="28"/>
          <w:szCs w:val="28"/>
        </w:rPr>
      </w:pPr>
    </w:p>
    <w:p w:rsidR="00E1768F" w:rsidRDefault="00E1768F" w:rsidP="00E1768F">
      <w:pPr>
        <w:spacing w:after="0" w:line="240" w:lineRule="auto"/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</w:pPr>
    </w:p>
    <w:p w:rsidR="00E1768F" w:rsidRDefault="00E1768F" w:rsidP="00E1768F">
      <w:pPr>
        <w:spacing w:after="0" w:line="240" w:lineRule="auto"/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</w:pPr>
    </w:p>
    <w:p w:rsidR="00E1768F" w:rsidRPr="00E1768F" w:rsidRDefault="00E1768F" w:rsidP="00E1768F">
      <w:pPr>
        <w:spacing w:after="0" w:line="240" w:lineRule="auto"/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</w:pPr>
      <w:r w:rsidRPr="00E1768F"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  <w:t xml:space="preserve">Докладчики: </w:t>
      </w:r>
    </w:p>
    <w:p w:rsidR="00E1768F" w:rsidRDefault="00E1768F" w:rsidP="00E1768F">
      <w:pPr>
        <w:spacing w:after="0" w:line="240" w:lineRule="auto"/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</w:pPr>
    </w:p>
    <w:p w:rsidR="00E1768F" w:rsidRPr="00E1768F" w:rsidRDefault="00E1768F" w:rsidP="00E1768F">
      <w:pPr>
        <w:spacing w:after="0" w:line="240" w:lineRule="auto"/>
        <w:rPr>
          <w:rFonts w:ascii="Arial" w:eastAsia="ヒラギノ角ゴ Pro W3" w:hAnsi="Arial" w:cs="Arial"/>
          <w:b/>
          <w:bCs/>
          <w:noProof w:val="0"/>
          <w:color w:val="000000"/>
          <w:kern w:val="1"/>
          <w:sz w:val="28"/>
          <w:szCs w:val="28"/>
        </w:rPr>
      </w:pPr>
      <w:r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  <w:t>-</w:t>
      </w:r>
      <w:proofErr w:type="spellStart"/>
      <w:r w:rsidRPr="00E1768F"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  <w:t>с.н.с</w:t>
      </w:r>
      <w:proofErr w:type="spellEnd"/>
      <w:r w:rsidRPr="00E1768F"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  <w:t xml:space="preserve">. отдела </w:t>
      </w:r>
      <w:proofErr w:type="gramStart"/>
      <w:r w:rsidRPr="00E1768F"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  <w:t>сердечно-сосудистой</w:t>
      </w:r>
      <w:proofErr w:type="gramEnd"/>
      <w:r w:rsidRPr="00E1768F"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  <w:t xml:space="preserve"> хирургии НМИЦ кардиологии </w:t>
      </w:r>
      <w:proofErr w:type="spellStart"/>
      <w:r w:rsidRPr="00E1768F"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  <w:t>им.А.Л.Мясникова</w:t>
      </w:r>
      <w:proofErr w:type="spellEnd"/>
      <w:r w:rsidRPr="00E1768F">
        <w:rPr>
          <w:rFonts w:ascii="Arial" w:eastAsia="ヒラギノ角ゴ Pro W3" w:hAnsi="Arial" w:cs="Arial"/>
          <w:b/>
          <w:bCs/>
          <w:noProof w:val="0"/>
          <w:color w:val="000000"/>
          <w:kern w:val="1"/>
          <w:sz w:val="28"/>
          <w:szCs w:val="28"/>
        </w:rPr>
        <w:t>, к.м.н. Элина Евгеньевна Власова</w:t>
      </w:r>
    </w:p>
    <w:p w:rsidR="00E1768F" w:rsidRPr="00E1768F" w:rsidRDefault="00E1768F" w:rsidP="00E1768F">
      <w:pPr>
        <w:spacing w:after="0" w:line="240" w:lineRule="auto"/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</w:pPr>
    </w:p>
    <w:p w:rsidR="00B40CF1" w:rsidRPr="00E1768F" w:rsidRDefault="00E1768F" w:rsidP="00E1768F">
      <w:pPr>
        <w:spacing w:after="0" w:line="240" w:lineRule="auto"/>
        <w:rPr>
          <w:rFonts w:ascii="Arial" w:eastAsia="ヒラギノ角ゴ Pro W3" w:hAnsi="Arial" w:cs="Arial"/>
          <w:b/>
          <w:bCs/>
          <w:noProof w:val="0"/>
          <w:color w:val="000000"/>
          <w:kern w:val="1"/>
          <w:sz w:val="28"/>
          <w:szCs w:val="28"/>
        </w:rPr>
      </w:pPr>
      <w:r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  <w:t>-</w:t>
      </w:r>
      <w:r w:rsidR="00B40CF1" w:rsidRPr="00E1768F"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  <w:t xml:space="preserve">аспирант отдела </w:t>
      </w:r>
      <w:proofErr w:type="gramStart"/>
      <w:r w:rsidR="00B40CF1" w:rsidRPr="00E1768F"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  <w:t>сердечно-сосудистой</w:t>
      </w:r>
      <w:proofErr w:type="gramEnd"/>
      <w:r w:rsidR="00B40CF1" w:rsidRPr="00E1768F"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8"/>
        </w:rPr>
        <w:t xml:space="preserve"> хирургии</w:t>
      </w:r>
      <w:r w:rsidR="00B40CF1" w:rsidRPr="00E1768F">
        <w:rPr>
          <w:rFonts w:ascii="Arial" w:eastAsia="ヒラギノ角ゴ Pro W3" w:hAnsi="Arial" w:cs="Arial"/>
          <w:b/>
          <w:bCs/>
          <w:noProof w:val="0"/>
          <w:color w:val="000000"/>
          <w:kern w:val="1"/>
          <w:sz w:val="28"/>
          <w:szCs w:val="28"/>
        </w:rPr>
        <w:t xml:space="preserve"> </w:t>
      </w:r>
      <w:proofErr w:type="spellStart"/>
      <w:r w:rsidR="00B40CF1" w:rsidRPr="00E1768F">
        <w:rPr>
          <w:rFonts w:ascii="Arial" w:eastAsia="ヒラギノ角ゴ Pro W3" w:hAnsi="Arial" w:cs="Arial"/>
          <w:b/>
          <w:bCs/>
          <w:noProof w:val="0"/>
          <w:color w:val="000000"/>
          <w:kern w:val="1"/>
          <w:sz w:val="28"/>
          <w:szCs w:val="28"/>
        </w:rPr>
        <w:t>Газизова</w:t>
      </w:r>
      <w:proofErr w:type="spellEnd"/>
      <w:r w:rsidR="00B40CF1" w:rsidRPr="00E1768F">
        <w:rPr>
          <w:rFonts w:ascii="Arial" w:eastAsia="ヒラギノ角ゴ Pro W3" w:hAnsi="Arial" w:cs="Arial"/>
          <w:b/>
          <w:bCs/>
          <w:noProof w:val="0"/>
          <w:color w:val="000000"/>
          <w:kern w:val="1"/>
          <w:sz w:val="28"/>
          <w:szCs w:val="28"/>
        </w:rPr>
        <w:t xml:space="preserve"> Виктория Петровна,</w:t>
      </w:r>
    </w:p>
    <w:p w:rsidR="0025219F" w:rsidRPr="00E1768F" w:rsidRDefault="0025219F" w:rsidP="00E1768F">
      <w:pPr>
        <w:spacing w:after="0" w:line="240" w:lineRule="auto"/>
        <w:rPr>
          <w:rFonts w:ascii="Arial" w:hAnsi="Arial" w:cs="Arial"/>
          <w:b/>
          <w:bCs/>
          <w:noProof w:val="0"/>
          <w:sz w:val="28"/>
          <w:szCs w:val="24"/>
          <w:lang w:eastAsia="en-US"/>
        </w:rPr>
      </w:pPr>
    </w:p>
    <w:p w:rsidR="0096686A" w:rsidRDefault="0096686A" w:rsidP="004F21BF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96686A" w:rsidRDefault="0096686A" w:rsidP="004F21BF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64313C" w:rsidRDefault="007734C2" w:rsidP="007734C2">
      <w:pPr>
        <w:pStyle w:val="11"/>
      </w:pPr>
      <w:r w:rsidRPr="007734C2">
        <w:t>Заседание аккредитовано в системе непрерывного постдипломного образования</w:t>
      </w:r>
    </w:p>
    <w:p w:rsidR="00510B0D" w:rsidRDefault="00510B0D" w:rsidP="007734C2">
      <w:pPr>
        <w:pStyle w:val="11"/>
        <w:jc w:val="left"/>
        <w:rPr>
          <w:b w:val="0"/>
        </w:rPr>
      </w:pPr>
    </w:p>
    <w:p w:rsidR="00AC5F47" w:rsidRDefault="00AC5F47" w:rsidP="007734C2">
      <w:pPr>
        <w:pStyle w:val="11"/>
        <w:jc w:val="left"/>
        <w:rPr>
          <w:b w:val="0"/>
        </w:rPr>
      </w:pPr>
    </w:p>
    <w:p w:rsidR="003C5E50" w:rsidRPr="007734C2" w:rsidRDefault="001677EF" w:rsidP="007734C2">
      <w:pPr>
        <w:pStyle w:val="11"/>
        <w:jc w:val="left"/>
        <w:rPr>
          <w:b w:val="0"/>
        </w:rPr>
      </w:pPr>
      <w:r w:rsidRPr="007734C2">
        <w:rPr>
          <w:b w:val="0"/>
        </w:rPr>
        <w:t>Заседание состоится в конференц-зале ФГ</w:t>
      </w:r>
      <w:r w:rsidR="006F7111" w:rsidRPr="007734C2">
        <w:rPr>
          <w:b w:val="0"/>
        </w:rPr>
        <w:t>Б</w:t>
      </w:r>
      <w:r w:rsidRPr="007734C2">
        <w:rPr>
          <w:b w:val="0"/>
        </w:rPr>
        <w:t>У ГНИЦ профилактической медицины по адресу: Москва, Петроверигский пер., дом 10, проезд до станции метро «Китай-город»</w:t>
      </w:r>
    </w:p>
    <w:p w:rsidR="003C5E50" w:rsidRPr="007734C2" w:rsidRDefault="001677EF" w:rsidP="007734C2">
      <w:pPr>
        <w:pStyle w:val="11"/>
        <w:jc w:val="left"/>
        <w:rPr>
          <w:b w:val="0"/>
        </w:rPr>
      </w:pPr>
      <w:r w:rsidRPr="007734C2">
        <w:rPr>
          <w:b w:val="0"/>
        </w:rPr>
        <w:t xml:space="preserve">контакты: </w:t>
      </w:r>
      <w:hyperlink r:id="rId7" w:history="1">
        <w:r w:rsidRPr="007734C2">
          <w:rPr>
            <w:b w:val="0"/>
          </w:rPr>
          <w:t>mgnok@mail.ru</w:t>
        </w:r>
      </w:hyperlink>
    </w:p>
    <w:sectPr w:rsidR="003C5E50" w:rsidRPr="007734C2" w:rsidSect="000B43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9F6"/>
    <w:multiLevelType w:val="hybridMultilevel"/>
    <w:tmpl w:val="43FEE5A0"/>
    <w:lvl w:ilvl="0" w:tplc="B7A4C85E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">
    <w:nsid w:val="43A373A7"/>
    <w:multiLevelType w:val="hybridMultilevel"/>
    <w:tmpl w:val="4A24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F3DFC"/>
    <w:multiLevelType w:val="hybridMultilevel"/>
    <w:tmpl w:val="5DD636D0"/>
    <w:lvl w:ilvl="0" w:tplc="108C28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C0"/>
    <w:rsid w:val="000B43BD"/>
    <w:rsid w:val="000F0620"/>
    <w:rsid w:val="00114993"/>
    <w:rsid w:val="00166D42"/>
    <w:rsid w:val="001677EF"/>
    <w:rsid w:val="0019344E"/>
    <w:rsid w:val="0023315B"/>
    <w:rsid w:val="0025219F"/>
    <w:rsid w:val="00253DE5"/>
    <w:rsid w:val="00275FBD"/>
    <w:rsid w:val="0029022C"/>
    <w:rsid w:val="002C7CAC"/>
    <w:rsid w:val="002D4CF9"/>
    <w:rsid w:val="0032430E"/>
    <w:rsid w:val="00372558"/>
    <w:rsid w:val="003C13CF"/>
    <w:rsid w:val="003C5E50"/>
    <w:rsid w:val="003D0F34"/>
    <w:rsid w:val="00415CDF"/>
    <w:rsid w:val="004221E9"/>
    <w:rsid w:val="004321C5"/>
    <w:rsid w:val="004940AF"/>
    <w:rsid w:val="004E410A"/>
    <w:rsid w:val="004F21BF"/>
    <w:rsid w:val="00510B0D"/>
    <w:rsid w:val="0054069B"/>
    <w:rsid w:val="005762E9"/>
    <w:rsid w:val="005B030F"/>
    <w:rsid w:val="005E1B76"/>
    <w:rsid w:val="005E7589"/>
    <w:rsid w:val="00611B53"/>
    <w:rsid w:val="006268D6"/>
    <w:rsid w:val="00632902"/>
    <w:rsid w:val="0064313C"/>
    <w:rsid w:val="00654553"/>
    <w:rsid w:val="006E47A5"/>
    <w:rsid w:val="006F2DEC"/>
    <w:rsid w:val="006F7111"/>
    <w:rsid w:val="00704213"/>
    <w:rsid w:val="00720BF5"/>
    <w:rsid w:val="00726C3A"/>
    <w:rsid w:val="00746E84"/>
    <w:rsid w:val="00747052"/>
    <w:rsid w:val="00770929"/>
    <w:rsid w:val="007734C2"/>
    <w:rsid w:val="007A5755"/>
    <w:rsid w:val="007C2AD5"/>
    <w:rsid w:val="007E4865"/>
    <w:rsid w:val="007E7529"/>
    <w:rsid w:val="007F33A3"/>
    <w:rsid w:val="0081648F"/>
    <w:rsid w:val="00823D7E"/>
    <w:rsid w:val="00825077"/>
    <w:rsid w:val="0084376E"/>
    <w:rsid w:val="008B13C0"/>
    <w:rsid w:val="008F6A89"/>
    <w:rsid w:val="00911006"/>
    <w:rsid w:val="00940E48"/>
    <w:rsid w:val="00956FFA"/>
    <w:rsid w:val="0096686A"/>
    <w:rsid w:val="00993C0A"/>
    <w:rsid w:val="009A71F9"/>
    <w:rsid w:val="009B61E0"/>
    <w:rsid w:val="009C3917"/>
    <w:rsid w:val="00A40D8C"/>
    <w:rsid w:val="00AA133C"/>
    <w:rsid w:val="00AA759D"/>
    <w:rsid w:val="00AC5F47"/>
    <w:rsid w:val="00AD7426"/>
    <w:rsid w:val="00AE311C"/>
    <w:rsid w:val="00B40CF1"/>
    <w:rsid w:val="00B76165"/>
    <w:rsid w:val="00BE192F"/>
    <w:rsid w:val="00C4594C"/>
    <w:rsid w:val="00C612F0"/>
    <w:rsid w:val="00C92A5A"/>
    <w:rsid w:val="00CB1082"/>
    <w:rsid w:val="00D1341F"/>
    <w:rsid w:val="00D80D28"/>
    <w:rsid w:val="00DD6E34"/>
    <w:rsid w:val="00E1768F"/>
    <w:rsid w:val="00E4045D"/>
    <w:rsid w:val="00F04A72"/>
    <w:rsid w:val="00F46244"/>
    <w:rsid w:val="00F476B9"/>
    <w:rsid w:val="00FB6547"/>
    <w:rsid w:val="00FD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noProof/>
      <w:sz w:val="22"/>
      <w:szCs w:val="22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ind w:left="-900"/>
      <w:outlineLvl w:val="1"/>
    </w:pPr>
    <w:rPr>
      <w:rFonts w:ascii="Arial" w:hAnsi="Arial" w:cs="Arial"/>
      <w:b/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360" w:lineRule="auto"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900"/>
      <w:jc w:val="center"/>
      <w:outlineLvl w:val="3"/>
    </w:pPr>
    <w:rPr>
      <w:rFonts w:ascii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-900"/>
      <w:jc w:val="center"/>
      <w:outlineLvl w:val="4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sz w:val="32"/>
      <w:szCs w:val="32"/>
      <w:lang w:eastAsia="ru-RU"/>
    </w:rPr>
  </w:style>
  <w:style w:type="character" w:styleId="a3">
    <w:name w:val="Hyperlink"/>
    <w:basedOn w:val="a0"/>
    <w:semiHidden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ocked/>
    <w:rPr>
      <w:rFonts w:ascii="Batang" w:eastAsia="Batang"/>
      <w:b/>
      <w:sz w:val="36"/>
      <w:szCs w:val="36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Batang" w:eastAsia="Batang"/>
      <w:b/>
      <w:sz w:val="36"/>
      <w:szCs w:val="36"/>
      <w:lang w:eastAsia="en-US"/>
    </w:rPr>
  </w:style>
  <w:style w:type="character" w:customStyle="1" w:styleId="10">
    <w:name w:val="Название Знак1"/>
    <w:basedOn w:val="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semiHidden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rsid w:val="007734C2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line="276" w:lineRule="auto"/>
      <w:ind w:left="142"/>
      <w:jc w:val="center"/>
    </w:pPr>
    <w:rPr>
      <w:rFonts w:ascii="Arial" w:eastAsia="ヒラギノ角ゴ Pro W3" w:hAnsi="Arial" w:cs="Arial"/>
      <w:b/>
      <w:noProof/>
      <w:color w:val="000000"/>
      <w:sz w:val="22"/>
      <w:szCs w:val="22"/>
    </w:rPr>
  </w:style>
  <w:style w:type="paragraph" w:styleId="31">
    <w:name w:val="Body Text 3"/>
    <w:basedOn w:val="a"/>
    <w:semiHidden/>
    <w:pPr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1B53"/>
  </w:style>
  <w:style w:type="paragraph" w:styleId="a8">
    <w:name w:val="Balloon Text"/>
    <w:basedOn w:val="a"/>
    <w:link w:val="a9"/>
    <w:uiPriority w:val="99"/>
    <w:semiHidden/>
    <w:unhideWhenUsed/>
    <w:rsid w:val="000B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3BD"/>
    <w:rPr>
      <w:rFonts w:ascii="Tahoma" w:eastAsia="Times New Roman" w:hAnsi="Tahoma" w:cs="Tahoma"/>
      <w:noProof/>
      <w:sz w:val="16"/>
      <w:szCs w:val="16"/>
    </w:rPr>
  </w:style>
  <w:style w:type="table" w:styleId="aa">
    <w:name w:val="Table Grid"/>
    <w:basedOn w:val="a1"/>
    <w:uiPriority w:val="59"/>
    <w:rsid w:val="0082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noProof/>
      <w:sz w:val="22"/>
      <w:szCs w:val="22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ind w:left="-900"/>
      <w:outlineLvl w:val="1"/>
    </w:pPr>
    <w:rPr>
      <w:rFonts w:ascii="Arial" w:hAnsi="Arial" w:cs="Arial"/>
      <w:b/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360" w:lineRule="auto"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900"/>
      <w:jc w:val="center"/>
      <w:outlineLvl w:val="3"/>
    </w:pPr>
    <w:rPr>
      <w:rFonts w:ascii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-900"/>
      <w:jc w:val="center"/>
      <w:outlineLvl w:val="4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sz w:val="32"/>
      <w:szCs w:val="32"/>
      <w:lang w:eastAsia="ru-RU"/>
    </w:rPr>
  </w:style>
  <w:style w:type="character" w:styleId="a3">
    <w:name w:val="Hyperlink"/>
    <w:basedOn w:val="a0"/>
    <w:semiHidden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ocked/>
    <w:rPr>
      <w:rFonts w:ascii="Batang" w:eastAsia="Batang"/>
      <w:b/>
      <w:sz w:val="36"/>
      <w:szCs w:val="36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Batang" w:eastAsia="Batang"/>
      <w:b/>
      <w:sz w:val="36"/>
      <w:szCs w:val="36"/>
      <w:lang w:eastAsia="en-US"/>
    </w:rPr>
  </w:style>
  <w:style w:type="character" w:customStyle="1" w:styleId="10">
    <w:name w:val="Название Знак1"/>
    <w:basedOn w:val="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semiHidden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rsid w:val="007734C2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line="276" w:lineRule="auto"/>
      <w:ind w:left="142"/>
      <w:jc w:val="center"/>
    </w:pPr>
    <w:rPr>
      <w:rFonts w:ascii="Arial" w:eastAsia="ヒラギノ角ゴ Pro W3" w:hAnsi="Arial" w:cs="Arial"/>
      <w:b/>
      <w:noProof/>
      <w:color w:val="000000"/>
      <w:sz w:val="22"/>
      <w:szCs w:val="22"/>
    </w:rPr>
  </w:style>
  <w:style w:type="paragraph" w:styleId="31">
    <w:name w:val="Body Text 3"/>
    <w:basedOn w:val="a"/>
    <w:semiHidden/>
    <w:pPr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1B53"/>
  </w:style>
  <w:style w:type="paragraph" w:styleId="a8">
    <w:name w:val="Balloon Text"/>
    <w:basedOn w:val="a"/>
    <w:link w:val="a9"/>
    <w:uiPriority w:val="99"/>
    <w:semiHidden/>
    <w:unhideWhenUsed/>
    <w:rsid w:val="000B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3BD"/>
    <w:rPr>
      <w:rFonts w:ascii="Tahoma" w:eastAsia="Times New Roman" w:hAnsi="Tahoma" w:cs="Tahoma"/>
      <w:noProof/>
      <w:sz w:val="16"/>
      <w:szCs w:val="16"/>
    </w:rPr>
  </w:style>
  <w:style w:type="table" w:styleId="aa">
    <w:name w:val="Table Grid"/>
    <w:basedOn w:val="a1"/>
    <w:uiPriority w:val="59"/>
    <w:rsid w:val="0082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n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RCNPC</Company>
  <LinksUpToDate>false</LinksUpToDate>
  <CharactersWithSpaces>1119</CharactersWithSpaces>
  <SharedDoc>false</SharedDoc>
  <HLinks>
    <vt:vector size="6" baseType="variant"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mailto:mgnok@mail.ru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4</cp:revision>
  <cp:lastPrinted>2017-12-15T05:29:00Z</cp:lastPrinted>
  <dcterms:created xsi:type="dcterms:W3CDTF">2018-03-14T06:51:00Z</dcterms:created>
  <dcterms:modified xsi:type="dcterms:W3CDTF">2018-03-14T07:34:00Z</dcterms:modified>
</cp:coreProperties>
</file>